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42C" w:rsidRDefault="00B2342C" w:rsidP="00B2342C">
      <w:pPr>
        <w:autoSpaceDE w:val="0"/>
        <w:autoSpaceDN w:val="0"/>
        <w:adjustRightInd w:val="0"/>
        <w:spacing w:after="0" w:line="480" w:lineRule="auto"/>
        <w:rPr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BD180E">
        <w:rPr>
          <w:rFonts w:ascii="Times New Roman" w:hAnsi="Times New Roman" w:cs="Times New Roman"/>
          <w:b/>
          <w:bCs/>
          <w:color w:val="FF0000"/>
          <w:sz w:val="24"/>
          <w:szCs w:val="2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80.85pt;height:166.75pt" adj="5665" fillcolor="black">
            <v:shadow color="#868686"/>
            <v:textpath style="font-family:&quot;Times New Roman&quot;;font-size:1in;font-weight:bold;v-text-kern:t" trim="t" fitpath="t" xscale="f" string="LAMPIRAN"/>
          </v:shape>
        </w:pict>
      </w: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:rsidR="00B2342C" w:rsidRPr="0024690F" w:rsidRDefault="00B2342C" w:rsidP="00B2342C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690F">
        <w:rPr>
          <w:rFonts w:ascii="Times New Roman" w:hAnsi="Times New Roman" w:cs="Times New Roman"/>
          <w:b/>
          <w:bCs/>
          <w:sz w:val="28"/>
          <w:szCs w:val="28"/>
        </w:rPr>
        <w:lastRenderedPageBreak/>
        <w:t>Dokumentasi Pribadi</w:t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010149" cy="4072270"/>
            <wp:effectExtent l="19050" t="0" r="1" b="0"/>
            <wp:docPr id="32" name="Picture 14" descr="D:\bahan\IMG_20150919_15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bahan\IMG_20150919_1557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88" cy="4075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>\</w:t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Dokumentasi 1. 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Bahan mentah baja H Beam</w:t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2575294" cy="2764465"/>
            <wp:effectExtent l="19050" t="0" r="0" b="0"/>
            <wp:docPr id="34" name="Picture 16" descr="D:\New folder (3)\IMG_20150930_21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New folder (3)\IMG_20150930_215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561" cy="277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Dokumentasi 2. 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Pemotongan Spesiment benda uji</w:t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734783" cy="3242931"/>
            <wp:effectExtent l="19050" t="0" r="8417" b="0"/>
            <wp:docPr id="37" name="Picture 18" descr="D:\KAMPUS\DOKUMENTASI\20151124_12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AMPUS\DOKUMENTASI\20151124_120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89" cy="325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2C" w:rsidRPr="004E77F3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Dokumentasi 3. 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Asam Sulfat (H</w:t>
      </w:r>
      <w:r w:rsidRPr="0024690F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SO</w:t>
      </w:r>
      <w:r w:rsidRPr="0024690F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4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)</w:t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044426" cy="4051004"/>
            <wp:effectExtent l="19050" t="0" r="3824" b="0"/>
            <wp:docPr id="39" name="Picture 19" descr="D:\KAMPUS\DOKUMENTASI\20151124_135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AMPUS\DOKUMENTASI\20151124_135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4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2C" w:rsidRPr="0024690F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Dokumentasi 4. 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Proses pencampuran larutan air hujan dengan H</w:t>
      </w:r>
      <w:r w:rsidRPr="0024690F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2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SO</w:t>
      </w:r>
      <w:r w:rsidRPr="0024690F">
        <w:rPr>
          <w:rFonts w:ascii="Times New Roman" w:hAnsi="Times New Roman" w:cs="Times New Roman"/>
          <w:bCs/>
          <w:i/>
          <w:sz w:val="24"/>
          <w:szCs w:val="24"/>
          <w:vertAlign w:val="subscript"/>
        </w:rPr>
        <w:t>4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44426" cy="3540642"/>
            <wp:effectExtent l="19050" t="0" r="3824" b="0"/>
            <wp:docPr id="40" name="Picture 20" descr="D:\KAMPUS\DOKUMENTASI\20151124_14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AMPUS\DOKUMENTASI\20151124_144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53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Dokumentasi 5. 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Mengamplas spesimen benda uji</w:t>
      </w: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id-ID"/>
        </w:rPr>
        <w:drawing>
          <wp:inline distT="0" distB="0" distL="0" distR="0">
            <wp:extent cx="5044424" cy="3987209"/>
            <wp:effectExtent l="19050" t="0" r="3826" b="0"/>
            <wp:docPr id="41" name="Picture 21" descr="D:\KAMPUS\DOKUMENTASI\20151125_16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AMPUS\DOKUMENTASI\20151125_1632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98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2C" w:rsidRPr="00B2342C" w:rsidRDefault="00B2342C" w:rsidP="00B2342C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Dokumentasi 6. 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Proses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4690F">
        <w:rPr>
          <w:rFonts w:ascii="Times New Roman" w:hAnsi="Times New Roman" w:cs="Times New Roman"/>
          <w:bCs/>
          <w:i/>
          <w:sz w:val="24"/>
          <w:szCs w:val="24"/>
        </w:rPr>
        <w:t>penimbangan spesimen benda uji</w:t>
      </w:r>
    </w:p>
    <w:sectPr w:rsidR="00B2342C" w:rsidRPr="00B2342C" w:rsidSect="003D0351">
      <w:pgSz w:w="11906" w:h="16838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3D0351"/>
    <w:rsid w:val="000235A3"/>
    <w:rsid w:val="003D0351"/>
    <w:rsid w:val="00B2342C"/>
    <w:rsid w:val="00B81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3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NOVRIWAL</dc:creator>
  <cp:lastModifiedBy>NOVRIWAL</cp:lastModifiedBy>
  <cp:revision>2</cp:revision>
  <dcterms:created xsi:type="dcterms:W3CDTF">2015-12-29T12:51:00Z</dcterms:created>
  <dcterms:modified xsi:type="dcterms:W3CDTF">2015-12-29T12:56:00Z</dcterms:modified>
</cp:coreProperties>
</file>